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2E5" w:rsidRPr="0014161C" w:rsidRDefault="005452E5" w:rsidP="005452E5">
      <w:pPr>
        <w:jc w:val="center"/>
        <w:rPr>
          <w:rFonts w:ascii="Times New Roman" w:hAnsi="Times New Roman" w:cs="Times New Roman"/>
          <w:b/>
          <w:sz w:val="24"/>
          <w:szCs w:val="24"/>
        </w:rPr>
      </w:pPr>
      <w:r>
        <w:rPr>
          <w:rFonts w:ascii="Times New Roman" w:hAnsi="Times New Roman" w:cs="Times New Roman"/>
          <w:b/>
          <w:sz w:val="24"/>
          <w:szCs w:val="24"/>
          <w:lang w:val="uk-UA"/>
        </w:rPr>
        <w:t xml:space="preserve">ЛОТ№1. </w:t>
      </w:r>
      <w:r w:rsidRPr="0014161C">
        <w:rPr>
          <w:rFonts w:ascii="Times New Roman" w:hAnsi="Times New Roman" w:cs="Times New Roman"/>
          <w:b/>
          <w:sz w:val="24"/>
          <w:szCs w:val="24"/>
          <w:lang w:val="uk-UA"/>
        </w:rPr>
        <w:t>ФОРМА ФІНАНСОВОЇ ПРОПОЗИЦІЇ</w:t>
      </w:r>
      <w:r w:rsidRPr="005452E5">
        <w:rPr>
          <w:rFonts w:ascii="Times New Roman" w:hAnsi="Times New Roman" w:cs="Times New Roman"/>
          <w:b/>
          <w:sz w:val="24"/>
          <w:szCs w:val="24"/>
          <w:lang w:val="ru-RU"/>
        </w:rPr>
        <w:t>/</w:t>
      </w:r>
      <w:r w:rsidRPr="005452E5">
        <w:rPr>
          <w:rFonts w:ascii="Times New Roman" w:hAnsi="Times New Roman" w:cs="Times New Roman"/>
          <w:lang w:val="ru-RU"/>
        </w:rPr>
        <w:t xml:space="preserve"> </w:t>
      </w:r>
      <w:r w:rsidRPr="005452E5">
        <w:rPr>
          <w:rFonts w:ascii="Times New Roman" w:hAnsi="Times New Roman" w:cs="Times New Roman"/>
          <w:b/>
          <w:sz w:val="24"/>
        </w:rPr>
        <w:t>LOT</w:t>
      </w:r>
      <w:r w:rsidRPr="005452E5">
        <w:rPr>
          <w:rFonts w:ascii="Times New Roman" w:hAnsi="Times New Roman" w:cs="Times New Roman"/>
          <w:b/>
          <w:sz w:val="24"/>
          <w:lang w:val="ru-RU"/>
        </w:rPr>
        <w:t xml:space="preserve"> </w:t>
      </w:r>
      <w:r w:rsidRPr="005452E5">
        <w:rPr>
          <w:rFonts w:ascii="Times New Roman" w:hAnsi="Times New Roman" w:cs="Times New Roman"/>
          <w:b/>
          <w:sz w:val="24"/>
        </w:rPr>
        <w:t>No</w:t>
      </w:r>
      <w:r w:rsidRPr="005452E5">
        <w:rPr>
          <w:rFonts w:ascii="Times New Roman" w:hAnsi="Times New Roman" w:cs="Times New Roman"/>
          <w:b/>
          <w:sz w:val="24"/>
          <w:lang w:val="ru-RU"/>
        </w:rPr>
        <w:t>. 1.</w:t>
      </w:r>
      <w:r w:rsidRPr="005452E5">
        <w:rPr>
          <w:rFonts w:ascii="Times New Roman" w:hAnsi="Times New Roman" w:cs="Times New Roman"/>
          <w:sz w:val="24"/>
          <w:lang w:val="ru-RU"/>
        </w:rPr>
        <w:t xml:space="preserve"> </w:t>
      </w:r>
      <w:r w:rsidRPr="0014161C">
        <w:rPr>
          <w:rFonts w:ascii="Times New Roman" w:hAnsi="Times New Roman" w:cs="Times New Roman"/>
          <w:b/>
          <w:sz w:val="24"/>
          <w:szCs w:val="24"/>
        </w:rPr>
        <w:t>FIN</w:t>
      </w:r>
      <w:bookmarkStart w:id="0" w:name="_GoBack"/>
      <w:bookmarkEnd w:id="0"/>
      <w:r w:rsidRPr="0014161C">
        <w:rPr>
          <w:rFonts w:ascii="Times New Roman" w:hAnsi="Times New Roman" w:cs="Times New Roman"/>
          <w:b/>
          <w:sz w:val="24"/>
          <w:szCs w:val="24"/>
        </w:rPr>
        <w:t xml:space="preserve">ANCIAL OFFER FORM </w:t>
      </w:r>
    </w:p>
    <w:p w:rsidR="005452E5" w:rsidRPr="003318FC" w:rsidRDefault="005452E5" w:rsidP="005452E5">
      <w:pPr>
        <w:jc w:val="both"/>
        <w:rPr>
          <w:rFonts w:ascii="Times New Roman" w:hAnsi="Times New Roman" w:cs="Times New Roman"/>
          <w:sz w:val="20"/>
          <w:szCs w:val="20"/>
          <w:lang w:val="uk-UA"/>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фінансову</w:t>
      </w:r>
      <w:r w:rsidRPr="00F10920">
        <w:rPr>
          <w:rFonts w:ascii="Times New Roman" w:hAnsi="Times New Roman" w:cs="Times New Roman"/>
          <w:sz w:val="20"/>
          <w:szCs w:val="20"/>
          <w:lang w:val="uk-UA"/>
        </w:rPr>
        <w:t xml:space="preserve"> пропозицію на поставку</w:t>
      </w:r>
      <w:r>
        <w:rPr>
          <w:rFonts w:ascii="Times New Roman" w:hAnsi="Times New Roman" w:cs="Times New Roman"/>
          <w:sz w:val="20"/>
          <w:szCs w:val="20"/>
          <w:lang w:val="uk-UA"/>
        </w:rPr>
        <w:t xml:space="preserve"> наборів ігор дитячих по програмам </w:t>
      </w:r>
      <w:r w:rsidRPr="00757B36">
        <w:rPr>
          <w:rFonts w:ascii="Times New Roman" w:hAnsi="Times New Roman" w:cs="Times New Roman"/>
          <w:bCs/>
          <w:sz w:val="20"/>
          <w:szCs w:val="20"/>
          <w:lang w:val="uk-UA"/>
        </w:rPr>
        <w:t>«Сучасна родина» та «</w:t>
      </w:r>
      <w:r w:rsidRPr="00757B36">
        <w:rPr>
          <w:rFonts w:ascii="Times New Roman" w:hAnsi="Times New Roman" w:cs="Times New Roman"/>
          <w:sz w:val="20"/>
          <w:szCs w:val="20"/>
          <w:lang w:val="uk-UA"/>
        </w:rPr>
        <w:t>Життєві навички для підлітків та батьків</w:t>
      </w:r>
      <w:r w:rsidRPr="002B6129">
        <w:rPr>
          <w:rFonts w:ascii="Times New Roman" w:hAnsi="Times New Roman" w:cs="Times New Roman"/>
          <w:b/>
          <w:sz w:val="20"/>
          <w:szCs w:val="20"/>
          <w:lang w:val="uk-UA"/>
        </w:rPr>
        <w:t>»</w:t>
      </w:r>
      <w:r>
        <w:rPr>
          <w:rFonts w:ascii="Times New Roman" w:hAnsi="Times New Roman" w:cs="Times New Roman"/>
          <w:b/>
          <w:sz w:val="20"/>
          <w:szCs w:val="20"/>
          <w:lang w:val="uk-UA"/>
        </w:rPr>
        <w:t xml:space="preserve"> </w:t>
      </w:r>
      <w:r w:rsidRPr="00F10920">
        <w:rPr>
          <w:rFonts w:ascii="Times New Roman" w:hAnsi="Times New Roman" w:cs="Times New Roman"/>
          <w:sz w:val="20"/>
          <w:szCs w:val="20"/>
          <w:lang w:val="uk-UA"/>
        </w:rPr>
        <w:t>згідно з вимогами Замовника:</w:t>
      </w:r>
      <w:r w:rsidRPr="00F10920">
        <w:rPr>
          <w:rFonts w:ascii="Times New Roman" w:hAnsi="Times New Roman" w:cs="Times New Roman"/>
          <w:sz w:val="20"/>
          <w:szCs w:val="20"/>
        </w:rPr>
        <w:t xml:space="preserve">/ </w:t>
      </w:r>
      <w:r w:rsidRPr="003318FC">
        <w:rPr>
          <w:rFonts w:ascii="Times New Roman" w:hAnsi="Times New Roman" w:cs="Times New Roman"/>
          <w:sz w:val="20"/>
          <w:szCs w:val="20"/>
        </w:rPr>
        <w:t>Having carefully studied the tender documents, we submit our financial offer for the supply of board games, sports equipment and materials for creativity in accordance with the requirements of the Customer</w:t>
      </w:r>
      <w:r>
        <w:rPr>
          <w:rFonts w:ascii="Times New Roman" w:hAnsi="Times New Roman" w:cs="Times New Roman"/>
          <w:sz w:val="20"/>
          <w:szCs w:val="20"/>
          <w:lang w:val="uk-UA"/>
        </w:rPr>
        <w:t>:</w:t>
      </w:r>
    </w:p>
    <w:p w:rsidR="005452E5" w:rsidRPr="00F10920" w:rsidRDefault="005452E5" w:rsidP="005452E5">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5452E5" w:rsidRPr="00F10920" w:rsidRDefault="005452E5" w:rsidP="005452E5">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5452E5" w:rsidRPr="00F10920" w:rsidRDefault="005452E5" w:rsidP="005452E5">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5452E5" w:rsidRPr="00F10920" w:rsidRDefault="005452E5" w:rsidP="005452E5">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5452E5" w:rsidRPr="00F10920" w:rsidRDefault="005452E5" w:rsidP="005452E5">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5452E5" w:rsidRPr="005758C3" w:rsidTr="00890FB2">
        <w:tc>
          <w:tcPr>
            <w:tcW w:w="522" w:type="dxa"/>
          </w:tcPr>
          <w:p w:rsidR="005452E5" w:rsidRPr="0008685F" w:rsidRDefault="005452E5" w:rsidP="00890FB2">
            <w:pPr>
              <w:autoSpaceDE w:val="0"/>
              <w:autoSpaceDN w:val="0"/>
              <w:adjustRightInd w:val="0"/>
              <w:jc w:val="both"/>
              <w:rPr>
                <w:rFonts w:ascii="Times New Roman" w:hAnsi="Times New Roman" w:cs="Times New Roman"/>
                <w:bCs/>
                <w:sz w:val="20"/>
                <w:szCs w:val="20"/>
                <w:lang w:val="uk-UA"/>
              </w:rPr>
            </w:pPr>
            <w:r w:rsidRPr="0008685F">
              <w:rPr>
                <w:rFonts w:ascii="Times New Roman" w:hAnsi="Times New Roman" w:cs="Times New Roman"/>
                <w:bCs/>
                <w:sz w:val="20"/>
                <w:szCs w:val="20"/>
                <w:lang w:val="uk-UA"/>
              </w:rPr>
              <w:t>№</w:t>
            </w:r>
          </w:p>
        </w:tc>
        <w:tc>
          <w:tcPr>
            <w:tcW w:w="3274" w:type="dxa"/>
          </w:tcPr>
          <w:p w:rsidR="005452E5" w:rsidRPr="0008685F" w:rsidRDefault="005452E5"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Найменування</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Name</w:t>
            </w:r>
          </w:p>
        </w:tc>
        <w:tc>
          <w:tcPr>
            <w:tcW w:w="1540" w:type="dxa"/>
          </w:tcPr>
          <w:p w:rsidR="005452E5" w:rsidRPr="0008685F" w:rsidRDefault="005452E5"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Одиниця виміру</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Unit of measurement</w:t>
            </w:r>
          </w:p>
        </w:tc>
        <w:tc>
          <w:tcPr>
            <w:tcW w:w="1535" w:type="dxa"/>
          </w:tcPr>
          <w:p w:rsidR="005452E5" w:rsidRPr="0008685F" w:rsidRDefault="005452E5"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Кількість</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Quantity</w:t>
            </w:r>
          </w:p>
        </w:tc>
        <w:tc>
          <w:tcPr>
            <w:tcW w:w="1251" w:type="dxa"/>
          </w:tcPr>
          <w:p w:rsidR="005452E5" w:rsidRPr="0008685F" w:rsidRDefault="005452E5"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Ціна, грн, без ПДВ</w:t>
            </w:r>
            <w:r w:rsidRPr="0008685F">
              <w:rPr>
                <w:rFonts w:ascii="Times New Roman" w:hAnsi="Times New Roman" w:cs="Times New Roman"/>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Cs/>
                <w:sz w:val="20"/>
                <w:szCs w:val="20"/>
              </w:rPr>
              <w:t>Price, UAH, excluding VAT</w:t>
            </w:r>
          </w:p>
        </w:tc>
        <w:tc>
          <w:tcPr>
            <w:tcW w:w="1517" w:type="dxa"/>
          </w:tcPr>
          <w:p w:rsidR="005452E5" w:rsidRPr="005758C3" w:rsidRDefault="005452E5" w:rsidP="00890FB2">
            <w:pPr>
              <w:autoSpaceDE w:val="0"/>
              <w:autoSpaceDN w:val="0"/>
              <w:adjustRightInd w:val="0"/>
              <w:jc w:val="center"/>
              <w:rPr>
                <w:rFonts w:ascii="Times New Roman" w:hAnsi="Times New Roman" w:cs="Times New Roman"/>
                <w:bCs/>
                <w:sz w:val="20"/>
                <w:szCs w:val="20"/>
              </w:rPr>
            </w:pPr>
            <w:r w:rsidRPr="0008685F">
              <w:rPr>
                <w:rFonts w:ascii="Times New Roman" w:hAnsi="Times New Roman" w:cs="Times New Roman"/>
                <w:bCs/>
                <w:sz w:val="20"/>
                <w:szCs w:val="20"/>
                <w:lang w:val="uk-UA"/>
              </w:rPr>
              <w:t>Вартість, грн</w:t>
            </w:r>
            <w:r>
              <w:rPr>
                <w:rFonts w:ascii="Times New Roman" w:hAnsi="Times New Roman" w:cs="Times New Roman"/>
                <w:bCs/>
                <w:sz w:val="20"/>
                <w:szCs w:val="20"/>
                <w:lang w:val="uk-UA"/>
              </w:rPr>
              <w:t xml:space="preserve"> без ПДВ</w:t>
            </w:r>
            <w:r w:rsidRPr="005758C3">
              <w:rPr>
                <w:rFonts w:ascii="Times New Roman" w:hAnsi="Times New Roman" w:cs="Times New Roman"/>
                <w:bCs/>
                <w:sz w:val="20"/>
                <w:szCs w:val="20"/>
              </w:rPr>
              <w:t>/</w:t>
            </w:r>
            <w:r w:rsidRPr="005758C3">
              <w:rPr>
                <w:rFonts w:ascii="Times New Roman" w:hAnsi="Times New Roman" w:cs="Times New Roman"/>
                <w:sz w:val="20"/>
                <w:szCs w:val="20"/>
              </w:rPr>
              <w:t xml:space="preserve"> </w:t>
            </w:r>
            <w:r w:rsidRPr="005758C3">
              <w:rPr>
                <w:rFonts w:ascii="Times New Roman" w:hAnsi="Times New Roman" w:cs="Times New Roman"/>
                <w:bCs/>
                <w:sz w:val="20"/>
                <w:szCs w:val="20"/>
              </w:rPr>
              <w:t>Cost, UAH excluding VAT</w:t>
            </w:r>
          </w:p>
        </w:tc>
      </w:tr>
      <w:tr w:rsidR="005452E5" w:rsidRPr="0008685F" w:rsidTr="00890FB2">
        <w:tc>
          <w:tcPr>
            <w:tcW w:w="522" w:type="dxa"/>
          </w:tcPr>
          <w:p w:rsidR="005452E5" w:rsidRPr="0008685F" w:rsidRDefault="005452E5" w:rsidP="00890FB2">
            <w:pPr>
              <w:autoSpaceDE w:val="0"/>
              <w:autoSpaceDN w:val="0"/>
              <w:adjustRightInd w:val="0"/>
              <w:jc w:val="center"/>
              <w:rPr>
                <w:rFonts w:ascii="Times New Roman" w:hAnsi="Times New Roman" w:cs="Times New Roman"/>
                <w:bCs/>
                <w:sz w:val="20"/>
                <w:szCs w:val="20"/>
                <w:lang w:val="uk-UA"/>
              </w:rPr>
            </w:pPr>
            <w:r w:rsidRPr="0008685F">
              <w:rPr>
                <w:rFonts w:ascii="Times New Roman" w:hAnsi="Times New Roman" w:cs="Times New Roman"/>
                <w:bCs/>
                <w:sz w:val="20"/>
                <w:szCs w:val="20"/>
                <w:lang w:val="uk-UA"/>
              </w:rPr>
              <w:t>1</w:t>
            </w:r>
          </w:p>
        </w:tc>
        <w:tc>
          <w:tcPr>
            <w:tcW w:w="3274" w:type="dxa"/>
            <w:shd w:val="clear" w:color="auto" w:fill="auto"/>
            <w:vAlign w:val="center"/>
          </w:tcPr>
          <w:p w:rsidR="005452E5" w:rsidRPr="005758C3" w:rsidRDefault="005452E5" w:rsidP="00890FB2">
            <w:pPr>
              <w:rPr>
                <w:rFonts w:ascii="Times New Roman" w:hAnsi="Times New Roman" w:cs="Times New Roman"/>
                <w:bCs/>
                <w:color w:val="000000"/>
                <w:sz w:val="20"/>
                <w:szCs w:val="20"/>
              </w:rPr>
            </w:pPr>
            <w:r>
              <w:rPr>
                <w:rFonts w:ascii="Times New Roman" w:hAnsi="Times New Roman" w:cs="Times New Roman"/>
                <w:bCs/>
                <w:sz w:val="20"/>
                <w:szCs w:val="20"/>
                <w:lang w:val="uk-UA"/>
              </w:rPr>
              <w:t>Набір ігор дитячих по програмам</w:t>
            </w:r>
            <w:r w:rsidRPr="005758C3">
              <w:rPr>
                <w:rFonts w:ascii="Times New Roman" w:hAnsi="Times New Roman" w:cs="Times New Roman"/>
                <w:bCs/>
                <w:sz w:val="20"/>
                <w:szCs w:val="20"/>
                <w:lang w:val="uk-UA"/>
              </w:rPr>
              <w:t xml:space="preserve"> </w:t>
            </w:r>
            <w:r w:rsidRPr="00757B36">
              <w:rPr>
                <w:rFonts w:ascii="Times New Roman" w:hAnsi="Times New Roman" w:cs="Times New Roman"/>
                <w:bCs/>
                <w:sz w:val="20"/>
                <w:szCs w:val="20"/>
                <w:lang w:val="uk-UA"/>
              </w:rPr>
              <w:t>«Сучасна родина» та «</w:t>
            </w:r>
            <w:r w:rsidRPr="00757B36">
              <w:rPr>
                <w:rFonts w:ascii="Times New Roman" w:hAnsi="Times New Roman" w:cs="Times New Roman"/>
                <w:sz w:val="20"/>
                <w:szCs w:val="20"/>
                <w:lang w:val="uk-UA"/>
              </w:rPr>
              <w:t>Життєві навички для підлітків та батьків</w:t>
            </w:r>
            <w:r w:rsidRPr="002B6129">
              <w:rPr>
                <w:rFonts w:ascii="Times New Roman" w:hAnsi="Times New Roman" w:cs="Times New Roman"/>
                <w:b/>
                <w:sz w:val="20"/>
                <w:szCs w:val="20"/>
                <w:lang w:val="uk-UA"/>
              </w:rPr>
              <w:t>»</w:t>
            </w:r>
            <w:r w:rsidRPr="005758C3">
              <w:rPr>
                <w:rFonts w:ascii="Times New Roman" w:hAnsi="Times New Roman" w:cs="Times New Roman"/>
                <w:sz w:val="20"/>
                <w:szCs w:val="20"/>
              </w:rPr>
              <w:t>/</w:t>
            </w:r>
            <w:r w:rsidRPr="005758C3">
              <w:rPr>
                <w:sz w:val="20"/>
                <w:szCs w:val="20"/>
              </w:rPr>
              <w:t xml:space="preserve"> </w:t>
            </w:r>
            <w:r w:rsidRPr="00757B36">
              <w:rPr>
                <w:rFonts w:ascii="Times New Roman" w:hAnsi="Times New Roman" w:cs="Times New Roman"/>
                <w:sz w:val="20"/>
                <w:szCs w:val="20"/>
              </w:rPr>
              <w:t xml:space="preserve">A set of children's games based on the </w:t>
            </w:r>
            <w:proofErr w:type="spellStart"/>
            <w:r w:rsidRPr="00757B36">
              <w:rPr>
                <w:rFonts w:ascii="Times New Roman" w:hAnsi="Times New Roman" w:cs="Times New Roman"/>
                <w:sz w:val="20"/>
                <w:szCs w:val="20"/>
              </w:rPr>
              <w:t>programmes</w:t>
            </w:r>
            <w:proofErr w:type="spellEnd"/>
            <w:r w:rsidRPr="00757B36">
              <w:rPr>
                <w:rFonts w:ascii="Times New Roman" w:hAnsi="Times New Roman" w:cs="Times New Roman"/>
                <w:sz w:val="20"/>
                <w:szCs w:val="20"/>
              </w:rPr>
              <w:t xml:space="preserve"> "Modern Family" and "Life Skills for Teenagers and Parents"</w:t>
            </w:r>
          </w:p>
        </w:tc>
        <w:tc>
          <w:tcPr>
            <w:tcW w:w="1540" w:type="dxa"/>
          </w:tcPr>
          <w:p w:rsidR="005452E5" w:rsidRPr="005758C3" w:rsidRDefault="005452E5" w:rsidP="00890FB2">
            <w:pPr>
              <w:jc w:val="center"/>
              <w:rPr>
                <w:rFonts w:ascii="Times New Roman" w:hAnsi="Times New Roman" w:cs="Times New Roman"/>
                <w:sz w:val="20"/>
                <w:szCs w:val="20"/>
              </w:rPr>
            </w:pPr>
            <w:r w:rsidRPr="005758C3">
              <w:rPr>
                <w:rFonts w:ascii="Times New Roman" w:hAnsi="Times New Roman" w:cs="Times New Roman"/>
                <w:sz w:val="20"/>
                <w:szCs w:val="20"/>
                <w:lang w:val="uk-UA"/>
              </w:rPr>
              <w:t xml:space="preserve">набір </w:t>
            </w:r>
            <w:r w:rsidRPr="005758C3">
              <w:rPr>
                <w:rFonts w:ascii="Times New Roman" w:hAnsi="Times New Roman" w:cs="Times New Roman"/>
                <w:sz w:val="20"/>
                <w:szCs w:val="20"/>
              </w:rPr>
              <w:t>/</w:t>
            </w:r>
            <w:r w:rsidRPr="005758C3">
              <w:t xml:space="preserve"> </w:t>
            </w:r>
            <w:r w:rsidRPr="005758C3">
              <w:rPr>
                <w:rFonts w:ascii="Times New Roman" w:hAnsi="Times New Roman" w:cs="Times New Roman"/>
                <w:sz w:val="20"/>
                <w:szCs w:val="20"/>
              </w:rPr>
              <w:t>set</w:t>
            </w:r>
          </w:p>
        </w:tc>
        <w:tc>
          <w:tcPr>
            <w:tcW w:w="1535" w:type="dxa"/>
          </w:tcPr>
          <w:p w:rsidR="005452E5" w:rsidRPr="0008685F" w:rsidRDefault="005452E5" w:rsidP="00890FB2">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150</w:t>
            </w:r>
          </w:p>
        </w:tc>
        <w:tc>
          <w:tcPr>
            <w:tcW w:w="1251" w:type="dxa"/>
          </w:tcPr>
          <w:p w:rsidR="005452E5" w:rsidRPr="0008685F" w:rsidRDefault="005452E5" w:rsidP="00890FB2">
            <w:pPr>
              <w:autoSpaceDE w:val="0"/>
              <w:autoSpaceDN w:val="0"/>
              <w:adjustRightInd w:val="0"/>
              <w:jc w:val="both"/>
              <w:rPr>
                <w:rFonts w:ascii="Times New Roman" w:hAnsi="Times New Roman" w:cs="Times New Roman"/>
                <w:bCs/>
                <w:sz w:val="20"/>
                <w:szCs w:val="20"/>
                <w:lang w:val="uk-UA"/>
              </w:rPr>
            </w:pPr>
          </w:p>
        </w:tc>
        <w:tc>
          <w:tcPr>
            <w:tcW w:w="1517" w:type="dxa"/>
          </w:tcPr>
          <w:p w:rsidR="005452E5" w:rsidRPr="0008685F" w:rsidRDefault="005452E5" w:rsidP="00890FB2">
            <w:pPr>
              <w:autoSpaceDE w:val="0"/>
              <w:autoSpaceDN w:val="0"/>
              <w:adjustRightInd w:val="0"/>
              <w:jc w:val="both"/>
              <w:rPr>
                <w:rFonts w:ascii="Times New Roman" w:hAnsi="Times New Roman" w:cs="Times New Roman"/>
                <w:bCs/>
                <w:sz w:val="20"/>
                <w:szCs w:val="20"/>
                <w:lang w:val="uk-UA"/>
              </w:rPr>
            </w:pPr>
          </w:p>
        </w:tc>
      </w:tr>
      <w:tr w:rsidR="005452E5" w:rsidRPr="0008685F" w:rsidTr="00890FB2">
        <w:tc>
          <w:tcPr>
            <w:tcW w:w="522" w:type="dxa"/>
          </w:tcPr>
          <w:p w:rsidR="005452E5" w:rsidRPr="0008685F" w:rsidRDefault="005452E5" w:rsidP="00890FB2">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5452E5" w:rsidRPr="0008685F" w:rsidRDefault="005452E5" w:rsidP="00890FB2">
            <w:pPr>
              <w:autoSpaceDE w:val="0"/>
              <w:autoSpaceDN w:val="0"/>
              <w:adjustRightInd w:val="0"/>
              <w:jc w:val="both"/>
              <w:rPr>
                <w:rFonts w:ascii="Times New Roman" w:hAnsi="Times New Roman" w:cs="Times New Roman"/>
                <w:b/>
                <w:bCs/>
                <w:sz w:val="20"/>
                <w:szCs w:val="20"/>
              </w:rPr>
            </w:pPr>
            <w:r w:rsidRPr="0008685F">
              <w:rPr>
                <w:rFonts w:ascii="Times New Roman" w:hAnsi="Times New Roman" w:cs="Times New Roman"/>
                <w:b/>
                <w:bCs/>
                <w:sz w:val="20"/>
                <w:szCs w:val="20"/>
                <w:lang w:val="uk-UA"/>
              </w:rPr>
              <w:t>Загалом ціна тендерної пропозиції без ПДВ:</w:t>
            </w:r>
            <w:r w:rsidRPr="0008685F">
              <w:rPr>
                <w:rFonts w:ascii="Times New Roman" w:hAnsi="Times New Roman" w:cs="Times New Roman"/>
                <w:b/>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
                <w:bCs/>
                <w:sz w:val="20"/>
                <w:szCs w:val="20"/>
              </w:rPr>
              <w:t>The total price of the tender offer is exclusive of VAT:</w:t>
            </w:r>
          </w:p>
        </w:tc>
        <w:tc>
          <w:tcPr>
            <w:tcW w:w="1540" w:type="dxa"/>
          </w:tcPr>
          <w:p w:rsidR="005452E5" w:rsidRPr="0008685F" w:rsidRDefault="005452E5" w:rsidP="00890FB2">
            <w:pPr>
              <w:autoSpaceDE w:val="0"/>
              <w:autoSpaceDN w:val="0"/>
              <w:adjustRightInd w:val="0"/>
              <w:jc w:val="center"/>
              <w:rPr>
                <w:rFonts w:ascii="Times New Roman" w:hAnsi="Times New Roman" w:cs="Times New Roman"/>
                <w:b/>
                <w:bCs/>
                <w:sz w:val="20"/>
                <w:szCs w:val="20"/>
                <w:lang w:val="uk-UA"/>
              </w:rPr>
            </w:pPr>
          </w:p>
        </w:tc>
        <w:tc>
          <w:tcPr>
            <w:tcW w:w="1535" w:type="dxa"/>
          </w:tcPr>
          <w:p w:rsidR="005452E5" w:rsidRPr="0008685F" w:rsidRDefault="005452E5" w:rsidP="00890FB2">
            <w:pPr>
              <w:autoSpaceDE w:val="0"/>
              <w:autoSpaceDN w:val="0"/>
              <w:adjustRightInd w:val="0"/>
              <w:jc w:val="center"/>
              <w:rPr>
                <w:rFonts w:ascii="Times New Roman" w:hAnsi="Times New Roman" w:cs="Times New Roman"/>
                <w:b/>
                <w:bCs/>
                <w:sz w:val="20"/>
                <w:szCs w:val="20"/>
                <w:lang w:val="uk-UA"/>
              </w:rPr>
            </w:pPr>
          </w:p>
        </w:tc>
        <w:tc>
          <w:tcPr>
            <w:tcW w:w="1251" w:type="dxa"/>
          </w:tcPr>
          <w:p w:rsidR="005452E5" w:rsidRPr="0008685F" w:rsidRDefault="005452E5" w:rsidP="00890FB2">
            <w:pPr>
              <w:autoSpaceDE w:val="0"/>
              <w:autoSpaceDN w:val="0"/>
              <w:adjustRightInd w:val="0"/>
              <w:jc w:val="both"/>
              <w:rPr>
                <w:rFonts w:ascii="Times New Roman" w:hAnsi="Times New Roman" w:cs="Times New Roman"/>
                <w:b/>
                <w:bCs/>
                <w:sz w:val="20"/>
                <w:szCs w:val="20"/>
                <w:lang w:val="uk-UA"/>
              </w:rPr>
            </w:pPr>
          </w:p>
        </w:tc>
        <w:tc>
          <w:tcPr>
            <w:tcW w:w="1517" w:type="dxa"/>
          </w:tcPr>
          <w:p w:rsidR="005452E5" w:rsidRPr="0008685F" w:rsidRDefault="005452E5" w:rsidP="00890FB2">
            <w:pPr>
              <w:autoSpaceDE w:val="0"/>
              <w:autoSpaceDN w:val="0"/>
              <w:adjustRightInd w:val="0"/>
              <w:jc w:val="both"/>
              <w:rPr>
                <w:rFonts w:ascii="Times New Roman" w:hAnsi="Times New Roman" w:cs="Times New Roman"/>
                <w:b/>
                <w:bCs/>
                <w:sz w:val="20"/>
                <w:szCs w:val="20"/>
                <w:lang w:val="uk-UA"/>
              </w:rPr>
            </w:pPr>
          </w:p>
        </w:tc>
      </w:tr>
      <w:tr w:rsidR="005452E5" w:rsidRPr="0008685F" w:rsidTr="00890FB2">
        <w:tc>
          <w:tcPr>
            <w:tcW w:w="522" w:type="dxa"/>
          </w:tcPr>
          <w:p w:rsidR="005452E5" w:rsidRPr="0008685F" w:rsidRDefault="005452E5" w:rsidP="00890FB2">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5452E5" w:rsidRPr="0008685F" w:rsidRDefault="005452E5" w:rsidP="00890FB2">
            <w:pPr>
              <w:autoSpaceDE w:val="0"/>
              <w:autoSpaceDN w:val="0"/>
              <w:adjustRightInd w:val="0"/>
              <w:jc w:val="both"/>
              <w:rPr>
                <w:rFonts w:ascii="Times New Roman" w:hAnsi="Times New Roman" w:cs="Times New Roman"/>
                <w:b/>
                <w:bCs/>
                <w:sz w:val="20"/>
                <w:szCs w:val="20"/>
              </w:rPr>
            </w:pPr>
            <w:r w:rsidRPr="0008685F">
              <w:rPr>
                <w:rFonts w:ascii="Times New Roman" w:hAnsi="Times New Roman" w:cs="Times New Roman"/>
                <w:b/>
                <w:bCs/>
                <w:sz w:val="20"/>
                <w:szCs w:val="20"/>
                <w:lang w:val="uk-UA"/>
              </w:rPr>
              <w:t>ПДВ</w:t>
            </w:r>
            <w:r w:rsidRPr="0008685F">
              <w:rPr>
                <w:rFonts w:ascii="Times New Roman" w:hAnsi="Times New Roman" w:cs="Times New Roman"/>
                <w:b/>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
                <w:bCs/>
                <w:sz w:val="20"/>
                <w:szCs w:val="20"/>
              </w:rPr>
              <w:t>VAT</w:t>
            </w:r>
          </w:p>
        </w:tc>
        <w:tc>
          <w:tcPr>
            <w:tcW w:w="1540" w:type="dxa"/>
          </w:tcPr>
          <w:p w:rsidR="005452E5" w:rsidRPr="0008685F" w:rsidRDefault="005452E5" w:rsidP="00890FB2">
            <w:pPr>
              <w:autoSpaceDE w:val="0"/>
              <w:autoSpaceDN w:val="0"/>
              <w:adjustRightInd w:val="0"/>
              <w:jc w:val="center"/>
              <w:rPr>
                <w:rFonts w:ascii="Times New Roman" w:hAnsi="Times New Roman" w:cs="Times New Roman"/>
                <w:b/>
                <w:bCs/>
                <w:sz w:val="20"/>
                <w:szCs w:val="20"/>
                <w:lang w:val="uk-UA"/>
              </w:rPr>
            </w:pPr>
          </w:p>
        </w:tc>
        <w:tc>
          <w:tcPr>
            <w:tcW w:w="1535" w:type="dxa"/>
          </w:tcPr>
          <w:p w:rsidR="005452E5" w:rsidRPr="0008685F" w:rsidRDefault="005452E5" w:rsidP="00890FB2">
            <w:pPr>
              <w:autoSpaceDE w:val="0"/>
              <w:autoSpaceDN w:val="0"/>
              <w:adjustRightInd w:val="0"/>
              <w:jc w:val="center"/>
              <w:rPr>
                <w:rFonts w:ascii="Times New Roman" w:hAnsi="Times New Roman" w:cs="Times New Roman"/>
                <w:b/>
                <w:bCs/>
                <w:sz w:val="20"/>
                <w:szCs w:val="20"/>
                <w:lang w:val="uk-UA"/>
              </w:rPr>
            </w:pPr>
          </w:p>
        </w:tc>
        <w:tc>
          <w:tcPr>
            <w:tcW w:w="1251" w:type="dxa"/>
          </w:tcPr>
          <w:p w:rsidR="005452E5" w:rsidRPr="0008685F" w:rsidRDefault="005452E5" w:rsidP="00890FB2">
            <w:pPr>
              <w:autoSpaceDE w:val="0"/>
              <w:autoSpaceDN w:val="0"/>
              <w:adjustRightInd w:val="0"/>
              <w:jc w:val="both"/>
              <w:rPr>
                <w:rFonts w:ascii="Times New Roman" w:hAnsi="Times New Roman" w:cs="Times New Roman"/>
                <w:b/>
                <w:bCs/>
                <w:sz w:val="20"/>
                <w:szCs w:val="20"/>
                <w:lang w:val="uk-UA"/>
              </w:rPr>
            </w:pPr>
          </w:p>
        </w:tc>
        <w:tc>
          <w:tcPr>
            <w:tcW w:w="1517" w:type="dxa"/>
          </w:tcPr>
          <w:p w:rsidR="005452E5" w:rsidRPr="0008685F" w:rsidRDefault="005452E5" w:rsidP="00890FB2">
            <w:pPr>
              <w:autoSpaceDE w:val="0"/>
              <w:autoSpaceDN w:val="0"/>
              <w:adjustRightInd w:val="0"/>
              <w:jc w:val="both"/>
              <w:rPr>
                <w:rFonts w:ascii="Times New Roman" w:hAnsi="Times New Roman" w:cs="Times New Roman"/>
                <w:b/>
                <w:bCs/>
                <w:sz w:val="20"/>
                <w:szCs w:val="20"/>
                <w:lang w:val="uk-UA"/>
              </w:rPr>
            </w:pPr>
          </w:p>
        </w:tc>
      </w:tr>
      <w:tr w:rsidR="005452E5" w:rsidRPr="0008685F" w:rsidTr="00890FB2">
        <w:tc>
          <w:tcPr>
            <w:tcW w:w="522" w:type="dxa"/>
          </w:tcPr>
          <w:p w:rsidR="005452E5" w:rsidRPr="0008685F" w:rsidRDefault="005452E5" w:rsidP="00890FB2">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5452E5" w:rsidRPr="0008685F" w:rsidRDefault="005452E5" w:rsidP="00890FB2">
            <w:pPr>
              <w:autoSpaceDE w:val="0"/>
              <w:autoSpaceDN w:val="0"/>
              <w:adjustRightInd w:val="0"/>
              <w:jc w:val="both"/>
              <w:rPr>
                <w:rFonts w:ascii="Times New Roman" w:hAnsi="Times New Roman" w:cs="Times New Roman"/>
                <w:b/>
                <w:bCs/>
                <w:sz w:val="20"/>
                <w:szCs w:val="20"/>
              </w:rPr>
            </w:pPr>
            <w:r w:rsidRPr="0008685F">
              <w:rPr>
                <w:rFonts w:ascii="Times New Roman" w:hAnsi="Times New Roman" w:cs="Times New Roman"/>
                <w:b/>
                <w:bCs/>
                <w:sz w:val="20"/>
                <w:szCs w:val="20"/>
                <w:lang w:val="uk-UA"/>
              </w:rPr>
              <w:t>Загалом ціна тендерної пропозиції з ПДВ</w:t>
            </w:r>
            <w:r w:rsidRPr="0008685F">
              <w:rPr>
                <w:rFonts w:ascii="Times New Roman" w:hAnsi="Times New Roman" w:cs="Times New Roman"/>
                <w:b/>
                <w:bCs/>
                <w:sz w:val="20"/>
                <w:szCs w:val="20"/>
              </w:rPr>
              <w:t>/</w:t>
            </w:r>
            <w:r w:rsidRPr="0008685F">
              <w:rPr>
                <w:rFonts w:ascii="Times New Roman" w:hAnsi="Times New Roman" w:cs="Times New Roman"/>
                <w:sz w:val="20"/>
                <w:szCs w:val="20"/>
              </w:rPr>
              <w:t xml:space="preserve"> </w:t>
            </w:r>
            <w:r w:rsidRPr="0008685F">
              <w:rPr>
                <w:rFonts w:ascii="Times New Roman" w:hAnsi="Times New Roman" w:cs="Times New Roman"/>
                <w:b/>
                <w:bCs/>
                <w:sz w:val="20"/>
                <w:szCs w:val="20"/>
              </w:rPr>
              <w:t>Total tender offer price including VAT</w:t>
            </w:r>
          </w:p>
        </w:tc>
        <w:tc>
          <w:tcPr>
            <w:tcW w:w="1540" w:type="dxa"/>
          </w:tcPr>
          <w:p w:rsidR="005452E5" w:rsidRPr="0008685F" w:rsidRDefault="005452E5" w:rsidP="00890FB2">
            <w:pPr>
              <w:autoSpaceDE w:val="0"/>
              <w:autoSpaceDN w:val="0"/>
              <w:adjustRightInd w:val="0"/>
              <w:jc w:val="center"/>
              <w:rPr>
                <w:rFonts w:ascii="Times New Roman" w:hAnsi="Times New Roman" w:cs="Times New Roman"/>
                <w:b/>
                <w:bCs/>
                <w:sz w:val="20"/>
                <w:szCs w:val="20"/>
                <w:lang w:val="uk-UA"/>
              </w:rPr>
            </w:pPr>
          </w:p>
        </w:tc>
        <w:tc>
          <w:tcPr>
            <w:tcW w:w="1535" w:type="dxa"/>
          </w:tcPr>
          <w:p w:rsidR="005452E5" w:rsidRPr="0008685F" w:rsidRDefault="005452E5" w:rsidP="00890FB2">
            <w:pPr>
              <w:autoSpaceDE w:val="0"/>
              <w:autoSpaceDN w:val="0"/>
              <w:adjustRightInd w:val="0"/>
              <w:jc w:val="center"/>
              <w:rPr>
                <w:rFonts w:ascii="Times New Roman" w:hAnsi="Times New Roman" w:cs="Times New Roman"/>
                <w:b/>
                <w:bCs/>
                <w:sz w:val="20"/>
                <w:szCs w:val="20"/>
                <w:lang w:val="uk-UA"/>
              </w:rPr>
            </w:pPr>
          </w:p>
        </w:tc>
        <w:tc>
          <w:tcPr>
            <w:tcW w:w="1251" w:type="dxa"/>
          </w:tcPr>
          <w:p w:rsidR="005452E5" w:rsidRPr="0008685F" w:rsidRDefault="005452E5" w:rsidP="00890FB2">
            <w:pPr>
              <w:autoSpaceDE w:val="0"/>
              <w:autoSpaceDN w:val="0"/>
              <w:adjustRightInd w:val="0"/>
              <w:jc w:val="both"/>
              <w:rPr>
                <w:rFonts w:ascii="Times New Roman" w:hAnsi="Times New Roman" w:cs="Times New Roman"/>
                <w:b/>
                <w:bCs/>
                <w:sz w:val="20"/>
                <w:szCs w:val="20"/>
                <w:lang w:val="uk-UA"/>
              </w:rPr>
            </w:pPr>
          </w:p>
        </w:tc>
        <w:tc>
          <w:tcPr>
            <w:tcW w:w="1517" w:type="dxa"/>
          </w:tcPr>
          <w:p w:rsidR="005452E5" w:rsidRPr="0008685F" w:rsidRDefault="005452E5" w:rsidP="00890FB2">
            <w:pPr>
              <w:autoSpaceDE w:val="0"/>
              <w:autoSpaceDN w:val="0"/>
              <w:adjustRightInd w:val="0"/>
              <w:jc w:val="both"/>
              <w:rPr>
                <w:rFonts w:ascii="Times New Roman" w:hAnsi="Times New Roman" w:cs="Times New Roman"/>
                <w:b/>
                <w:bCs/>
                <w:sz w:val="20"/>
                <w:szCs w:val="20"/>
                <w:lang w:val="uk-UA"/>
              </w:rPr>
            </w:pPr>
          </w:p>
        </w:tc>
      </w:tr>
    </w:tbl>
    <w:p w:rsidR="005452E5" w:rsidRPr="0008685F" w:rsidRDefault="005452E5" w:rsidP="005452E5">
      <w:pPr>
        <w:rPr>
          <w:rFonts w:ascii="Times New Roman" w:hAnsi="Times New Roman" w:cs="Times New Roman"/>
          <w:sz w:val="20"/>
          <w:szCs w:val="20"/>
        </w:rPr>
      </w:pPr>
      <w:r w:rsidRPr="0008685F">
        <w:rPr>
          <w:rFonts w:ascii="Times New Roman" w:hAnsi="Times New Roman" w:cs="Times New Roman"/>
          <w:sz w:val="20"/>
          <w:szCs w:val="20"/>
          <w:lang w:val="uk-UA"/>
        </w:rPr>
        <w:t>Інша інформація/</w:t>
      </w:r>
      <w:r w:rsidRPr="0008685F">
        <w:rPr>
          <w:rFonts w:ascii="Times New Roman" w:hAnsi="Times New Roman" w:cs="Times New Roman"/>
          <w:sz w:val="20"/>
          <w:szCs w:val="20"/>
        </w:rPr>
        <w:t xml:space="preserve"> </w:t>
      </w:r>
      <w:proofErr w:type="spellStart"/>
      <w:r w:rsidRPr="0008685F">
        <w:rPr>
          <w:rFonts w:ascii="Times New Roman" w:hAnsi="Times New Roman" w:cs="Times New Roman"/>
          <w:sz w:val="20"/>
          <w:szCs w:val="20"/>
          <w:lang w:val="uk-UA"/>
        </w:rPr>
        <w:t>Other</w:t>
      </w:r>
      <w:proofErr w:type="spellEnd"/>
      <w:r w:rsidRPr="0008685F">
        <w:rPr>
          <w:rFonts w:ascii="Times New Roman" w:hAnsi="Times New Roman" w:cs="Times New Roman"/>
          <w:sz w:val="20"/>
          <w:szCs w:val="20"/>
          <w:lang w:val="uk-UA"/>
        </w:rPr>
        <w:t xml:space="preserve"> </w:t>
      </w:r>
      <w:proofErr w:type="spellStart"/>
      <w:r w:rsidRPr="0008685F">
        <w:rPr>
          <w:rFonts w:ascii="Times New Roman" w:hAnsi="Times New Roman" w:cs="Times New Roman"/>
          <w:sz w:val="20"/>
          <w:szCs w:val="20"/>
          <w:lang w:val="uk-UA"/>
        </w:rPr>
        <w:t>information</w:t>
      </w:r>
      <w:proofErr w:type="spellEnd"/>
      <w:r w:rsidRPr="0008685F">
        <w:rPr>
          <w:rFonts w:ascii="Times New Roman" w:hAnsi="Times New Roman" w:cs="Times New Roman"/>
          <w:sz w:val="20"/>
          <w:szCs w:val="20"/>
          <w:lang w:val="uk-UA"/>
        </w:rPr>
        <w:t>:__________________ (за потреби).</w:t>
      </w:r>
      <w:r w:rsidRPr="0008685F">
        <w:rPr>
          <w:rFonts w:ascii="Times New Roman" w:hAnsi="Times New Roman" w:cs="Times New Roman"/>
          <w:sz w:val="20"/>
          <w:szCs w:val="20"/>
        </w:rPr>
        <w:t>/ (if necessary).</w:t>
      </w:r>
    </w:p>
    <w:p w:rsidR="005452E5" w:rsidRPr="00F3125F" w:rsidRDefault="005452E5" w:rsidP="005452E5">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5452E5" w:rsidRPr="00D64B55" w:rsidRDefault="005452E5" w:rsidP="005452E5">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5452E5" w:rsidRPr="00D64B55" w:rsidRDefault="005452E5" w:rsidP="005452E5">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5452E5" w:rsidRPr="00D64B55" w:rsidRDefault="005452E5" w:rsidP="005452E5">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5452E5" w:rsidRPr="00D64B55" w:rsidRDefault="005452E5" w:rsidP="005452E5">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5452E5" w:rsidRPr="00D64B55" w:rsidRDefault="005452E5" w:rsidP="005452E5">
      <w:pPr>
        <w:rPr>
          <w:rFonts w:ascii="Times New Roman" w:hAnsi="Times New Roman" w:cs="Times New Roman"/>
          <w:sz w:val="20"/>
          <w:szCs w:val="20"/>
          <w:lang w:val="uk-UA"/>
        </w:rPr>
      </w:pPr>
      <w:r w:rsidRPr="00D64B55">
        <w:rPr>
          <w:rFonts w:ascii="Times New Roman" w:hAnsi="Times New Roman" w:cs="Times New Roman"/>
          <w:sz w:val="20"/>
          <w:szCs w:val="20"/>
          <w:lang w:val="uk-UA"/>
        </w:rPr>
        <w:lastRenderedPageBreak/>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знаків після коми</w:t>
      </w:r>
    </w:p>
    <w:p w:rsidR="005452E5" w:rsidRPr="00D64B55" w:rsidRDefault="005452E5" w:rsidP="005452E5">
      <w:pPr>
        <w:rPr>
          <w:rFonts w:ascii="Times New Roman" w:hAnsi="Times New Roman" w:cs="Times New Roman"/>
          <w:sz w:val="20"/>
          <w:szCs w:val="20"/>
          <w:lang w:val="uk-UA"/>
        </w:rPr>
      </w:pPr>
    </w:p>
    <w:tbl>
      <w:tblPr>
        <w:tblW w:w="9590" w:type="dxa"/>
        <w:tblInd w:w="93" w:type="dxa"/>
        <w:tblLook w:val="0000" w:firstRow="0" w:lastRow="0" w:firstColumn="0" w:lastColumn="0" w:noHBand="0" w:noVBand="0"/>
      </w:tblPr>
      <w:tblGrid>
        <w:gridCol w:w="5473"/>
        <w:gridCol w:w="4117"/>
      </w:tblGrid>
      <w:tr w:rsidR="005452E5" w:rsidRPr="00D64B55" w:rsidTr="00890FB2">
        <w:trPr>
          <w:trHeight w:val="255"/>
        </w:trPr>
        <w:tc>
          <w:tcPr>
            <w:tcW w:w="5473" w:type="dxa"/>
            <w:tcBorders>
              <w:top w:val="nil"/>
              <w:left w:val="nil"/>
              <w:bottom w:val="nil"/>
              <w:right w:val="nil"/>
            </w:tcBorders>
            <w:shd w:val="clear" w:color="auto" w:fill="auto"/>
            <w:noWrap/>
            <w:vAlign w:val="bottom"/>
          </w:tcPr>
          <w:p w:rsidR="005452E5" w:rsidRPr="00D64B55" w:rsidRDefault="005452E5" w:rsidP="00890FB2">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5452E5" w:rsidRPr="00D64B55" w:rsidRDefault="005452E5" w:rsidP="00890FB2">
            <w:pPr>
              <w:jc w:val="right"/>
              <w:rPr>
                <w:rFonts w:ascii="Times New Roman" w:hAnsi="Times New Roman" w:cs="Times New Roman"/>
                <w:sz w:val="20"/>
                <w:szCs w:val="20"/>
                <w:lang w:val="uk-UA"/>
              </w:rPr>
            </w:pPr>
          </w:p>
        </w:tc>
      </w:tr>
      <w:tr w:rsidR="005452E5" w:rsidRPr="00D64B55" w:rsidTr="00890FB2">
        <w:trPr>
          <w:trHeight w:val="255"/>
        </w:trPr>
        <w:tc>
          <w:tcPr>
            <w:tcW w:w="5473" w:type="dxa"/>
            <w:tcBorders>
              <w:top w:val="nil"/>
              <w:left w:val="nil"/>
              <w:bottom w:val="nil"/>
              <w:right w:val="nil"/>
            </w:tcBorders>
            <w:shd w:val="clear" w:color="auto" w:fill="auto"/>
            <w:noWrap/>
            <w:vAlign w:val="bottom"/>
          </w:tcPr>
          <w:p w:rsidR="005452E5" w:rsidRPr="00D64B55" w:rsidRDefault="005452E5" w:rsidP="00890FB2">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5452E5" w:rsidRPr="00D64B55" w:rsidRDefault="005452E5" w:rsidP="00890FB2">
            <w:pPr>
              <w:jc w:val="right"/>
              <w:rPr>
                <w:rFonts w:ascii="Times New Roman" w:hAnsi="Times New Roman" w:cs="Times New Roman"/>
                <w:sz w:val="20"/>
                <w:szCs w:val="20"/>
                <w:lang w:val="uk-UA"/>
              </w:rPr>
            </w:pPr>
          </w:p>
        </w:tc>
      </w:tr>
    </w:tbl>
    <w:p w:rsidR="005452E5" w:rsidRPr="00757B36" w:rsidRDefault="005452E5" w:rsidP="005452E5">
      <w:pPr>
        <w:jc w:val="right"/>
        <w:rPr>
          <w:rFonts w:ascii="Times New Roman" w:hAnsi="Times New Roman" w:cs="Times New Roman"/>
          <w:b/>
          <w:sz w:val="20"/>
          <w:szCs w:val="20"/>
        </w:rPr>
      </w:pPr>
    </w:p>
    <w:p w:rsidR="00000F77" w:rsidRDefault="00000F77"/>
    <w:sectPr w:rsidR="00000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DC"/>
    <w:rsid w:val="00000F77"/>
    <w:rsid w:val="005452E5"/>
    <w:rsid w:val="00DD2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84FC"/>
  <w15:chartTrackingRefBased/>
  <w15:docId w15:val="{387687CA-433C-4008-802C-94981369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2E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Company>SPecialiST RePack</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2025-11-06T11:13:00Z</dcterms:created>
  <dcterms:modified xsi:type="dcterms:W3CDTF">2025-11-06T11:14:00Z</dcterms:modified>
</cp:coreProperties>
</file>